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E40" w:rsidRPr="00E25962" w:rsidRDefault="005C6157" w:rsidP="005C6157">
      <w:r w:rsidRPr="00E25962">
        <w:t>Installation Instructions – Metal Venetian Blinds</w:t>
      </w:r>
    </w:p>
    <w:p w:rsidR="005C6157" w:rsidRPr="00E25962" w:rsidRDefault="005C6157" w:rsidP="005C6157"/>
    <w:p w:rsidR="005C6157" w:rsidRPr="00E25962" w:rsidRDefault="005C6157" w:rsidP="005C6157">
      <w:pPr>
        <w:autoSpaceDE w:val="0"/>
        <w:autoSpaceDN w:val="0"/>
        <w:adjustRightInd w:val="0"/>
        <w:spacing w:after="0" w:line="240" w:lineRule="auto"/>
        <w:rPr>
          <w:rFonts w:cs="Tahoma"/>
        </w:rPr>
      </w:pPr>
      <w:r w:rsidRPr="00E25962">
        <w:rPr>
          <w:rFonts w:cs="Tahoma"/>
        </w:rPr>
        <w:t xml:space="preserve">Tools you will need – </w:t>
      </w:r>
    </w:p>
    <w:p w:rsidR="005C6157" w:rsidRPr="00E25962" w:rsidRDefault="005C6157" w:rsidP="005C6157">
      <w:pPr>
        <w:autoSpaceDE w:val="0"/>
        <w:autoSpaceDN w:val="0"/>
        <w:adjustRightInd w:val="0"/>
        <w:spacing w:after="0" w:line="240" w:lineRule="auto"/>
        <w:rPr>
          <w:rFonts w:cs="Tahoma"/>
        </w:rPr>
      </w:pPr>
    </w:p>
    <w:p w:rsidR="005C6157" w:rsidRPr="00E25962" w:rsidRDefault="005C6157" w:rsidP="005C6157">
      <w:pPr>
        <w:autoSpaceDE w:val="0"/>
        <w:autoSpaceDN w:val="0"/>
        <w:adjustRightInd w:val="0"/>
        <w:spacing w:after="0" w:line="240" w:lineRule="auto"/>
        <w:rPr>
          <w:rFonts w:cs="Tahoma"/>
        </w:rPr>
      </w:pPr>
      <w:r w:rsidRPr="00E25962">
        <w:rPr>
          <w:rFonts w:cs="SymbolMT"/>
        </w:rPr>
        <w:t>•</w:t>
      </w:r>
      <w:r w:rsidR="00E25962">
        <w:rPr>
          <w:rFonts w:cs="SymbolMT"/>
        </w:rPr>
        <w:t xml:space="preserve"> A</w:t>
      </w:r>
      <w:r w:rsidRPr="00E25962">
        <w:rPr>
          <w:rFonts w:cs="SymbolMT"/>
        </w:rPr>
        <w:t xml:space="preserve"> </w:t>
      </w:r>
      <w:r w:rsidRPr="00E25962">
        <w:rPr>
          <w:rFonts w:cs="Tahoma"/>
        </w:rPr>
        <w:t>Cordless Drill or Screwdriver,</w:t>
      </w:r>
    </w:p>
    <w:p w:rsidR="005C6157" w:rsidRPr="00E25962" w:rsidRDefault="00E25962" w:rsidP="005C6157">
      <w:pPr>
        <w:rPr>
          <w:rFonts w:cs="Tahoma"/>
        </w:rPr>
      </w:pPr>
      <w:r w:rsidRPr="00E25962">
        <w:rPr>
          <w:rFonts w:cs="Tahoma"/>
        </w:rPr>
        <w:t>W</w:t>
      </w:r>
      <w:r w:rsidR="005C6157" w:rsidRPr="00E25962">
        <w:rPr>
          <w:rFonts w:cs="Tahoma"/>
        </w:rPr>
        <w:t>ith</w:t>
      </w:r>
      <w:r>
        <w:rPr>
          <w:rFonts w:cs="Tahoma"/>
        </w:rPr>
        <w:t xml:space="preserve"> a</w:t>
      </w:r>
      <w:r w:rsidR="005C6157" w:rsidRPr="00E25962">
        <w:rPr>
          <w:rFonts w:cs="Tahoma"/>
        </w:rPr>
        <w:t xml:space="preserve"> Philips head</w:t>
      </w:r>
      <w:r>
        <w:rPr>
          <w:rFonts w:cs="Tahoma"/>
        </w:rPr>
        <w:t>.</w:t>
      </w:r>
    </w:p>
    <w:p w:rsidR="00E25962" w:rsidRPr="00E25962" w:rsidRDefault="00E25962" w:rsidP="005C6157">
      <w:pPr>
        <w:rPr>
          <w:rFonts w:cs="Tahoma"/>
        </w:rPr>
      </w:pPr>
    </w:p>
    <w:p w:rsidR="00E25962" w:rsidRPr="00E25962" w:rsidRDefault="00E25962" w:rsidP="00E25962">
      <w:pPr>
        <w:autoSpaceDE w:val="0"/>
        <w:autoSpaceDN w:val="0"/>
        <w:adjustRightInd w:val="0"/>
        <w:spacing w:after="0" w:line="240" w:lineRule="auto"/>
        <w:rPr>
          <w:rFonts w:cs="TimesNewRomanPSMT"/>
        </w:rPr>
      </w:pPr>
      <w:r>
        <w:rPr>
          <w:rFonts w:cs="Tahoma"/>
        </w:rPr>
        <w:t xml:space="preserve">The </w:t>
      </w:r>
      <w:r w:rsidRPr="00E25962">
        <w:rPr>
          <w:rFonts w:cs="Tahoma"/>
        </w:rPr>
        <w:t xml:space="preserve">Brackets </w:t>
      </w:r>
      <w:r>
        <w:rPr>
          <w:rFonts w:cs="Tahoma"/>
        </w:rPr>
        <w:t>have</w:t>
      </w:r>
      <w:r w:rsidRPr="00E25962">
        <w:rPr>
          <w:rFonts w:cs="Tahoma"/>
        </w:rPr>
        <w:t xml:space="preserve"> to be </w:t>
      </w:r>
      <w:r w:rsidR="00D208A3">
        <w:rPr>
          <w:rFonts w:cs="Tahoma"/>
        </w:rPr>
        <w:t>installed</w:t>
      </w:r>
      <w:r w:rsidRPr="00E25962">
        <w:rPr>
          <w:rFonts w:cs="Tahoma"/>
        </w:rPr>
        <w:t xml:space="preserve"> onto a </w:t>
      </w:r>
      <w:r w:rsidR="00D208A3">
        <w:rPr>
          <w:rFonts w:cs="Tahoma"/>
        </w:rPr>
        <w:t>hard</w:t>
      </w:r>
      <w:r w:rsidRPr="00E25962">
        <w:rPr>
          <w:rFonts w:cs="Tahoma"/>
        </w:rPr>
        <w:t xml:space="preserve"> surface, such as </w:t>
      </w:r>
      <w:r w:rsidR="00D208A3">
        <w:rPr>
          <w:rFonts w:cs="Tahoma"/>
        </w:rPr>
        <w:t xml:space="preserve">your </w:t>
      </w:r>
      <w:r w:rsidRPr="00E25962">
        <w:rPr>
          <w:rFonts w:cs="Tahoma"/>
        </w:rPr>
        <w:t xml:space="preserve">architrave or window frame. If </w:t>
      </w:r>
      <w:r w:rsidR="00D208A3">
        <w:rPr>
          <w:rFonts w:cs="Tahoma"/>
        </w:rPr>
        <w:t>installed</w:t>
      </w:r>
      <w:r w:rsidRPr="00E25962">
        <w:rPr>
          <w:rFonts w:cs="Tahoma"/>
        </w:rPr>
        <w:t xml:space="preserve"> to </w:t>
      </w:r>
      <w:r>
        <w:rPr>
          <w:rFonts w:cs="Tahoma"/>
        </w:rPr>
        <w:t xml:space="preserve">any other kind </w:t>
      </w:r>
      <w:r w:rsidR="008E14EE">
        <w:rPr>
          <w:rFonts w:cs="Tahoma"/>
        </w:rPr>
        <w:t xml:space="preserve">of </w:t>
      </w:r>
      <w:r w:rsidR="008E14EE" w:rsidRPr="00E25962">
        <w:rPr>
          <w:rFonts w:cs="Tahoma"/>
        </w:rPr>
        <w:t>surface</w:t>
      </w:r>
      <w:r>
        <w:rPr>
          <w:rFonts w:cs="Tahoma"/>
        </w:rPr>
        <w:t xml:space="preserve"> you will need to use wall </w:t>
      </w:r>
      <w:r w:rsidRPr="00E25962">
        <w:rPr>
          <w:rFonts w:cs="Tahoma"/>
        </w:rPr>
        <w:t xml:space="preserve">plugs or anchors </w:t>
      </w:r>
      <w:r w:rsidR="00D208A3">
        <w:rPr>
          <w:rFonts w:cs="Tahoma"/>
        </w:rPr>
        <w:t>as specified below to ensure the blind is held firmly in place.</w:t>
      </w:r>
    </w:p>
    <w:p w:rsidR="00E25962" w:rsidRPr="00E25962" w:rsidRDefault="00E25962" w:rsidP="00E25962">
      <w:pPr>
        <w:autoSpaceDE w:val="0"/>
        <w:autoSpaceDN w:val="0"/>
        <w:adjustRightInd w:val="0"/>
        <w:spacing w:after="0" w:line="240" w:lineRule="auto"/>
        <w:rPr>
          <w:rFonts w:cs="Tahoma-Bold"/>
          <w:b/>
          <w:bCs/>
        </w:rPr>
      </w:pPr>
      <w:r>
        <w:rPr>
          <w:rFonts w:cs="Tahoma-Bold"/>
          <w:b/>
          <w:bCs/>
        </w:rPr>
        <w:t xml:space="preserve">For installing onto </w:t>
      </w:r>
      <w:r w:rsidRPr="00E25962">
        <w:rPr>
          <w:rFonts w:cs="Tahoma-Bold"/>
          <w:b/>
          <w:bCs/>
        </w:rPr>
        <w:t xml:space="preserve">Plaster </w:t>
      </w:r>
      <w:r>
        <w:rPr>
          <w:rFonts w:cs="Tahoma-Bold"/>
          <w:b/>
          <w:bCs/>
        </w:rPr>
        <w:t>walls</w:t>
      </w:r>
    </w:p>
    <w:p w:rsidR="00E25962" w:rsidRPr="00E25962" w:rsidRDefault="002207FC" w:rsidP="00E25962">
      <w:pPr>
        <w:autoSpaceDE w:val="0"/>
        <w:autoSpaceDN w:val="0"/>
        <w:adjustRightInd w:val="0"/>
        <w:spacing w:after="0" w:line="240" w:lineRule="auto"/>
        <w:rPr>
          <w:rFonts w:cs="ArialMT"/>
        </w:rPr>
      </w:pPr>
      <w:bookmarkStart w:id="0" w:name="_GoBack"/>
      <w:bookmarkEnd w:id="0"/>
      <w:r w:rsidRPr="00E25962">
        <w:rPr>
          <w:rFonts w:cs="ArialMT"/>
        </w:rPr>
        <w:t>Use</w:t>
      </w:r>
      <w:r w:rsidR="008E14EE" w:rsidRPr="00E25962">
        <w:rPr>
          <w:rFonts w:cs="ArialMT"/>
        </w:rPr>
        <w:t xml:space="preserve"> 10mm</w:t>
      </w:r>
      <w:r w:rsidR="00E25962" w:rsidRPr="00E25962">
        <w:rPr>
          <w:rFonts w:cs="ArialMT"/>
        </w:rPr>
        <w:t xml:space="preserve"> Wall Anchor</w:t>
      </w:r>
      <w:r w:rsidR="00E25962">
        <w:rPr>
          <w:rFonts w:cs="ArialMT"/>
        </w:rPr>
        <w:t>s (available in our store)</w:t>
      </w:r>
    </w:p>
    <w:p w:rsidR="00E25962" w:rsidRPr="00E25962" w:rsidRDefault="00E25962" w:rsidP="00E25962">
      <w:pPr>
        <w:autoSpaceDE w:val="0"/>
        <w:autoSpaceDN w:val="0"/>
        <w:adjustRightInd w:val="0"/>
        <w:spacing w:after="0" w:line="240" w:lineRule="auto"/>
        <w:rPr>
          <w:rFonts w:cs="ArialMT"/>
          <w:b/>
        </w:rPr>
      </w:pPr>
      <w:r>
        <w:rPr>
          <w:rFonts w:cs="ArialMT"/>
          <w:b/>
        </w:rPr>
        <w:t xml:space="preserve">For installing onto </w:t>
      </w:r>
      <w:r w:rsidRPr="00E25962">
        <w:rPr>
          <w:rFonts w:cs="ArialMT"/>
          <w:b/>
        </w:rPr>
        <w:t>Timber</w:t>
      </w:r>
    </w:p>
    <w:p w:rsidR="00E25962" w:rsidRPr="00E25962" w:rsidRDefault="00E25962" w:rsidP="00E25962">
      <w:pPr>
        <w:autoSpaceDE w:val="0"/>
        <w:autoSpaceDN w:val="0"/>
        <w:adjustRightInd w:val="0"/>
        <w:spacing w:after="0" w:line="240" w:lineRule="auto"/>
        <w:rPr>
          <w:rFonts w:cs="ArialMT"/>
        </w:rPr>
      </w:pPr>
      <w:r w:rsidRPr="00E25962">
        <w:rPr>
          <w:rFonts w:cs="ArialMT"/>
        </w:rPr>
        <w:t>Pre-drill holes and use the</w:t>
      </w:r>
      <w:r>
        <w:rPr>
          <w:rFonts w:cs="ArialMT"/>
        </w:rPr>
        <w:t xml:space="preserve"> </w:t>
      </w:r>
      <w:r w:rsidRPr="00E25962">
        <w:rPr>
          <w:rFonts w:cs="ArialMT"/>
        </w:rPr>
        <w:t>included screws.</w:t>
      </w:r>
    </w:p>
    <w:p w:rsidR="00E25962" w:rsidRDefault="00E25962" w:rsidP="00E25962">
      <w:pPr>
        <w:autoSpaceDE w:val="0"/>
        <w:autoSpaceDN w:val="0"/>
        <w:adjustRightInd w:val="0"/>
        <w:spacing w:after="0" w:line="240" w:lineRule="auto"/>
        <w:rPr>
          <w:rFonts w:cs="ArialMT"/>
        </w:rPr>
      </w:pPr>
      <w:r>
        <w:rPr>
          <w:rFonts w:cs="ArialMT"/>
        </w:rPr>
        <w:t>For installing onto Concrete walls, stone &amp; solid walls</w:t>
      </w:r>
    </w:p>
    <w:p w:rsidR="00E25962" w:rsidRPr="00E25962" w:rsidRDefault="00E25962" w:rsidP="00E25962">
      <w:pPr>
        <w:autoSpaceDE w:val="0"/>
        <w:autoSpaceDN w:val="0"/>
        <w:adjustRightInd w:val="0"/>
        <w:spacing w:after="0" w:line="240" w:lineRule="auto"/>
        <w:rPr>
          <w:rFonts w:cs="ArialMT"/>
        </w:rPr>
      </w:pPr>
      <w:r w:rsidRPr="00E25962">
        <w:rPr>
          <w:rFonts w:cs="ArialMT"/>
        </w:rPr>
        <w:t>Use a masonry drill and appropriate plugs</w:t>
      </w:r>
      <w:r>
        <w:rPr>
          <w:rFonts w:cs="ArialMT"/>
        </w:rPr>
        <w:t xml:space="preserve">, wall anchors </w:t>
      </w:r>
      <w:proofErr w:type="gramStart"/>
      <w:r>
        <w:rPr>
          <w:rFonts w:cs="ArialMT"/>
        </w:rPr>
        <w:t>Or</w:t>
      </w:r>
      <w:proofErr w:type="gramEnd"/>
      <w:r>
        <w:rPr>
          <w:rFonts w:cs="ArialMT"/>
        </w:rPr>
        <w:t xml:space="preserve"> </w:t>
      </w:r>
      <w:r w:rsidR="008E14EE">
        <w:rPr>
          <w:rFonts w:cs="ArialMT"/>
        </w:rPr>
        <w:t>screws</w:t>
      </w:r>
      <w:r>
        <w:rPr>
          <w:rFonts w:cs="ArialMT"/>
        </w:rPr>
        <w:t>. (</w:t>
      </w:r>
      <w:r w:rsidR="008E14EE">
        <w:rPr>
          <w:rFonts w:cs="ArialMT"/>
        </w:rPr>
        <w:t>Available</w:t>
      </w:r>
      <w:r>
        <w:rPr>
          <w:rFonts w:cs="ArialMT"/>
        </w:rPr>
        <w:t xml:space="preserve"> in our store)</w:t>
      </w:r>
    </w:p>
    <w:p w:rsidR="00E25962" w:rsidRPr="00E25962" w:rsidRDefault="00E25962" w:rsidP="00E25962">
      <w:pPr>
        <w:autoSpaceDE w:val="0"/>
        <w:autoSpaceDN w:val="0"/>
        <w:adjustRightInd w:val="0"/>
        <w:spacing w:after="0" w:line="240" w:lineRule="auto"/>
        <w:rPr>
          <w:rFonts w:cs="Tahoma-Bold"/>
          <w:b/>
          <w:bCs/>
        </w:rPr>
      </w:pPr>
      <w:r w:rsidRPr="00E25962">
        <w:rPr>
          <w:rFonts w:cs="Tahoma-Bold"/>
          <w:b/>
          <w:bCs/>
        </w:rPr>
        <w:t xml:space="preserve">Positioning </w:t>
      </w:r>
      <w:r w:rsidR="00844804">
        <w:rPr>
          <w:rFonts w:cs="Tahoma-Bold"/>
          <w:b/>
          <w:bCs/>
        </w:rPr>
        <w:t xml:space="preserve">the </w:t>
      </w:r>
      <w:r w:rsidRPr="00E25962">
        <w:rPr>
          <w:rFonts w:cs="Tahoma-Bold"/>
          <w:b/>
          <w:bCs/>
        </w:rPr>
        <w:t>Brackets</w:t>
      </w:r>
      <w:r w:rsidR="00844804">
        <w:rPr>
          <w:rFonts w:cs="Tahoma-Bold"/>
          <w:b/>
          <w:bCs/>
        </w:rPr>
        <w:t xml:space="preserve"> – ensure they are in a straight line</w:t>
      </w:r>
    </w:p>
    <w:p w:rsidR="00E25962" w:rsidRPr="00E25962" w:rsidRDefault="00E25962" w:rsidP="00E25962">
      <w:pPr>
        <w:autoSpaceDE w:val="0"/>
        <w:autoSpaceDN w:val="0"/>
        <w:adjustRightInd w:val="0"/>
        <w:spacing w:after="0" w:line="240" w:lineRule="auto"/>
        <w:rPr>
          <w:rFonts w:cs="Tahoma"/>
        </w:rPr>
      </w:pPr>
      <w:r w:rsidRPr="00E25962">
        <w:rPr>
          <w:rFonts w:cs="Tahoma"/>
        </w:rPr>
        <w:t xml:space="preserve">The brackets </w:t>
      </w:r>
      <w:r>
        <w:rPr>
          <w:rFonts w:cs="Tahoma"/>
        </w:rPr>
        <w:t xml:space="preserve">of these blinds </w:t>
      </w:r>
      <w:r w:rsidRPr="00E25962">
        <w:rPr>
          <w:rFonts w:cs="Tahoma"/>
        </w:rPr>
        <w:t xml:space="preserve">need to be mounted </w:t>
      </w:r>
      <w:r w:rsidR="008E14EE" w:rsidRPr="00E25962">
        <w:rPr>
          <w:rFonts w:cs="Tahoma"/>
        </w:rPr>
        <w:t>approx.</w:t>
      </w:r>
      <w:r w:rsidRPr="00E25962">
        <w:rPr>
          <w:rFonts w:cs="Tahoma"/>
        </w:rPr>
        <w:t xml:space="preserve"> 100mm’s in from </w:t>
      </w:r>
      <w:r w:rsidR="008E14EE">
        <w:rPr>
          <w:rFonts w:cs="Tahoma"/>
        </w:rPr>
        <w:t>each</w:t>
      </w:r>
      <w:r w:rsidRPr="00E25962">
        <w:rPr>
          <w:rFonts w:cs="Tahoma"/>
        </w:rPr>
        <w:t xml:space="preserve"> end</w:t>
      </w:r>
      <w:r>
        <w:rPr>
          <w:rFonts w:cs="Tahoma"/>
        </w:rPr>
        <w:t xml:space="preserve"> of the track</w:t>
      </w:r>
      <w:r w:rsidRPr="00E25962">
        <w:rPr>
          <w:rFonts w:cs="Tahoma"/>
        </w:rPr>
        <w:t>. Make sure that the</w:t>
      </w:r>
      <w:r>
        <w:rPr>
          <w:rFonts w:cs="Tahoma"/>
        </w:rPr>
        <w:t xml:space="preserve"> </w:t>
      </w:r>
      <w:r w:rsidRPr="00E25962">
        <w:rPr>
          <w:rFonts w:cs="Tahoma"/>
        </w:rPr>
        <w:t xml:space="preserve">brackets will not interfere with the operation of the </w:t>
      </w:r>
      <w:r w:rsidR="008E14EE">
        <w:rPr>
          <w:rFonts w:cs="Tahoma"/>
        </w:rPr>
        <w:t xml:space="preserve">venetian blind itself </w:t>
      </w:r>
      <w:r w:rsidRPr="00E25962">
        <w:rPr>
          <w:rFonts w:cs="Tahoma"/>
        </w:rPr>
        <w:t>tilt</w:t>
      </w:r>
      <w:r w:rsidR="008E14EE">
        <w:rPr>
          <w:rFonts w:cs="Tahoma"/>
        </w:rPr>
        <w:t>ing to open and close.</w:t>
      </w:r>
      <w:r w:rsidRPr="00E25962">
        <w:rPr>
          <w:rFonts w:cs="Tahoma"/>
        </w:rPr>
        <w:t xml:space="preserve"> </w:t>
      </w:r>
      <w:r w:rsidR="008E14EE">
        <w:rPr>
          <w:rFonts w:cs="Tahoma"/>
        </w:rPr>
        <w:t>.</w:t>
      </w:r>
    </w:p>
    <w:p w:rsidR="00E25962" w:rsidRPr="00E25962" w:rsidRDefault="008E14EE" w:rsidP="00E25962">
      <w:pPr>
        <w:autoSpaceDE w:val="0"/>
        <w:autoSpaceDN w:val="0"/>
        <w:adjustRightInd w:val="0"/>
        <w:spacing w:after="0" w:line="240" w:lineRule="auto"/>
        <w:rPr>
          <w:rFonts w:cs="Tahoma"/>
        </w:rPr>
      </w:pPr>
      <w:r>
        <w:rPr>
          <w:rFonts w:cs="Tahoma"/>
        </w:rPr>
        <w:t xml:space="preserve">Install extra brackets if required </w:t>
      </w:r>
      <w:r w:rsidR="00E25962" w:rsidRPr="00E25962">
        <w:rPr>
          <w:rFonts w:cs="Tahoma"/>
        </w:rPr>
        <w:t xml:space="preserve">evenly across the blind, no more than </w:t>
      </w:r>
      <w:r>
        <w:rPr>
          <w:rFonts w:cs="Tahoma"/>
        </w:rPr>
        <w:t>8</w:t>
      </w:r>
      <w:r w:rsidR="00E25962" w:rsidRPr="00E25962">
        <w:rPr>
          <w:rFonts w:cs="Tahoma"/>
        </w:rPr>
        <w:t xml:space="preserve">00mm </w:t>
      </w:r>
      <w:r>
        <w:rPr>
          <w:rFonts w:cs="Tahoma"/>
        </w:rPr>
        <w:t>gap between each of them</w:t>
      </w:r>
      <w:r w:rsidR="00E25962" w:rsidRPr="00E25962">
        <w:rPr>
          <w:rFonts w:cs="Tahoma"/>
        </w:rPr>
        <w:t>.</w:t>
      </w:r>
    </w:p>
    <w:p w:rsidR="00E25962" w:rsidRPr="00E25962" w:rsidRDefault="00E25962" w:rsidP="00E25962">
      <w:pPr>
        <w:autoSpaceDE w:val="0"/>
        <w:autoSpaceDN w:val="0"/>
        <w:adjustRightInd w:val="0"/>
        <w:spacing w:after="0" w:line="240" w:lineRule="auto"/>
        <w:rPr>
          <w:rFonts w:cs="Tahoma-Bold"/>
          <w:b/>
          <w:bCs/>
        </w:rPr>
      </w:pPr>
      <w:r w:rsidRPr="00E25962">
        <w:rPr>
          <w:rFonts w:cs="Tahoma-Bold"/>
          <w:b/>
          <w:bCs/>
        </w:rPr>
        <w:t>Mounting Blind</w:t>
      </w:r>
    </w:p>
    <w:p w:rsidR="00E25962" w:rsidRPr="00E25962" w:rsidRDefault="00E25962" w:rsidP="00E25962">
      <w:pPr>
        <w:autoSpaceDE w:val="0"/>
        <w:autoSpaceDN w:val="0"/>
        <w:adjustRightInd w:val="0"/>
        <w:spacing w:after="0" w:line="240" w:lineRule="auto"/>
        <w:rPr>
          <w:rFonts w:cs="Tahoma"/>
        </w:rPr>
      </w:pPr>
      <w:r w:rsidRPr="00E25962">
        <w:rPr>
          <w:rFonts w:cs="Tahoma"/>
        </w:rPr>
        <w:t xml:space="preserve">Place the front of the brackets to the inside front edge of the </w:t>
      </w:r>
      <w:r w:rsidR="00BC54DD">
        <w:rPr>
          <w:rFonts w:cs="Tahoma"/>
        </w:rPr>
        <w:t>track</w:t>
      </w:r>
      <w:r w:rsidRPr="00E25962">
        <w:rPr>
          <w:rFonts w:cs="Tahoma"/>
        </w:rPr>
        <w:t xml:space="preserve">. Rotate the </w:t>
      </w:r>
      <w:r w:rsidR="00BC54DD">
        <w:rPr>
          <w:rFonts w:cs="Tahoma"/>
        </w:rPr>
        <w:t>track</w:t>
      </w:r>
      <w:r w:rsidRPr="00E25962">
        <w:rPr>
          <w:rFonts w:cs="Tahoma"/>
        </w:rPr>
        <w:t xml:space="preserve"> up into the rear of the bracket and</w:t>
      </w:r>
      <w:r w:rsidR="008E14EE">
        <w:rPr>
          <w:rFonts w:cs="Tahoma"/>
        </w:rPr>
        <w:t xml:space="preserve"> </w:t>
      </w:r>
      <w:r w:rsidR="008E14EE" w:rsidRPr="00E25962">
        <w:rPr>
          <w:rFonts w:cs="Tahoma"/>
        </w:rPr>
        <w:t>Lock</w:t>
      </w:r>
      <w:r w:rsidR="00BC54DD">
        <w:rPr>
          <w:rFonts w:cs="Tahoma"/>
        </w:rPr>
        <w:t xml:space="preserve"> it in</w:t>
      </w:r>
      <w:r w:rsidRPr="00E25962">
        <w:rPr>
          <w:rFonts w:cs="Tahoma"/>
        </w:rPr>
        <w:t>to place.</w:t>
      </w:r>
    </w:p>
    <w:p w:rsidR="00E25962" w:rsidRPr="00E25962" w:rsidRDefault="00E25962" w:rsidP="00E25962">
      <w:pPr>
        <w:autoSpaceDE w:val="0"/>
        <w:autoSpaceDN w:val="0"/>
        <w:adjustRightInd w:val="0"/>
        <w:spacing w:after="0" w:line="240" w:lineRule="auto"/>
        <w:rPr>
          <w:rFonts w:cs="Tahoma"/>
        </w:rPr>
      </w:pPr>
      <w:r w:rsidRPr="00E25962">
        <w:rPr>
          <w:rFonts w:cs="Tahoma"/>
        </w:rPr>
        <w:t xml:space="preserve">We recommend </w:t>
      </w:r>
      <w:r w:rsidR="00BC54DD">
        <w:rPr>
          <w:rFonts w:cs="Tahoma"/>
        </w:rPr>
        <w:t xml:space="preserve">the </w:t>
      </w:r>
      <w:r w:rsidRPr="00E25962">
        <w:rPr>
          <w:rFonts w:cs="Tahoma"/>
        </w:rPr>
        <w:t>hold down clips are mounted to secure the base of the blind. When mounting the clips, do not place too much tension on the blind, allow for some slight movement. Place the pin into the end</w:t>
      </w:r>
      <w:r w:rsidR="008E14EE">
        <w:rPr>
          <w:rFonts w:cs="Tahoma"/>
        </w:rPr>
        <w:t xml:space="preserve"> </w:t>
      </w:r>
      <w:r w:rsidR="008E14EE" w:rsidRPr="00E25962">
        <w:rPr>
          <w:rFonts w:cs="Tahoma"/>
        </w:rPr>
        <w:t>Caps</w:t>
      </w:r>
      <w:r w:rsidRPr="00E25962">
        <w:rPr>
          <w:rFonts w:cs="Tahoma"/>
        </w:rPr>
        <w:t xml:space="preserve"> of the blind and lock in place into the bracket that are secure to the architrave or inside of window frame.</w:t>
      </w:r>
    </w:p>
    <w:p w:rsidR="00E25962" w:rsidRPr="00E25962" w:rsidRDefault="00E25962" w:rsidP="00E25962">
      <w:pPr>
        <w:autoSpaceDE w:val="0"/>
        <w:autoSpaceDN w:val="0"/>
        <w:adjustRightInd w:val="0"/>
        <w:spacing w:after="0" w:line="240" w:lineRule="auto"/>
        <w:rPr>
          <w:rFonts w:cs="Tahoma-Bold"/>
          <w:b/>
          <w:bCs/>
        </w:rPr>
      </w:pPr>
      <w:r w:rsidRPr="00E25962">
        <w:rPr>
          <w:rFonts w:cs="Tahoma-Bold"/>
          <w:b/>
          <w:bCs/>
        </w:rPr>
        <w:t>Child Safety</w:t>
      </w:r>
    </w:p>
    <w:p w:rsidR="00E25962" w:rsidRPr="00E25962" w:rsidRDefault="00E25962" w:rsidP="00E25962">
      <w:pPr>
        <w:autoSpaceDE w:val="0"/>
        <w:autoSpaceDN w:val="0"/>
        <w:adjustRightInd w:val="0"/>
        <w:spacing w:after="0" w:line="240" w:lineRule="auto"/>
        <w:rPr>
          <w:rFonts w:cs="Tahoma"/>
        </w:rPr>
      </w:pPr>
      <w:r w:rsidRPr="00E25962">
        <w:rPr>
          <w:rFonts w:cs="Tahoma"/>
        </w:rPr>
        <w:t xml:space="preserve">It is the responsibility of the person installing the blinds to make sure that child safety devices supplied by </w:t>
      </w:r>
      <w:r w:rsidR="008E14EE">
        <w:rPr>
          <w:rFonts w:cs="Tahoma"/>
        </w:rPr>
        <w:t>us are installed when you install the blind.</w:t>
      </w:r>
      <w:r w:rsidRPr="00E25962">
        <w:rPr>
          <w:rFonts w:cs="Tahoma"/>
        </w:rPr>
        <w:t xml:space="preserve"> All warning tags are to remain on the blinds.</w:t>
      </w:r>
    </w:p>
    <w:p w:rsidR="00E25962" w:rsidRPr="00E25962" w:rsidRDefault="00E25962" w:rsidP="00E25962">
      <w:pPr>
        <w:autoSpaceDE w:val="0"/>
        <w:autoSpaceDN w:val="0"/>
        <w:adjustRightInd w:val="0"/>
        <w:spacing w:after="0" w:line="240" w:lineRule="auto"/>
        <w:rPr>
          <w:rFonts w:cs="Tahoma"/>
        </w:rPr>
      </w:pPr>
      <w:r w:rsidRPr="00E25962">
        <w:rPr>
          <w:rFonts w:cs="Tahoma"/>
        </w:rPr>
        <w:t>Due to the high risk of child/pet strangulation please ensure that cords are maintained and kept out of reach of danger</w:t>
      </w:r>
      <w:r w:rsidR="008E14EE">
        <w:rPr>
          <w:rFonts w:cs="Tahoma"/>
        </w:rPr>
        <w:t>.</w:t>
      </w:r>
    </w:p>
    <w:sectPr w:rsidR="00E25962" w:rsidRPr="00E259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ahoma-Bold">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157"/>
    <w:rsid w:val="002207FC"/>
    <w:rsid w:val="005C6157"/>
    <w:rsid w:val="00844804"/>
    <w:rsid w:val="00895E40"/>
    <w:rsid w:val="008E14EE"/>
    <w:rsid w:val="00BC54DD"/>
    <w:rsid w:val="00D208A3"/>
    <w:rsid w:val="00E259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2BF312-BD82-4740-B4F1-299C39966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 Classic Roller Shutters</dc:creator>
  <cp:keywords/>
  <dc:description/>
  <cp:lastModifiedBy>Karen - Classic Roller Shutters</cp:lastModifiedBy>
  <cp:revision>5</cp:revision>
  <dcterms:created xsi:type="dcterms:W3CDTF">2015-06-02T03:40:00Z</dcterms:created>
  <dcterms:modified xsi:type="dcterms:W3CDTF">2015-06-02T04:04:00Z</dcterms:modified>
</cp:coreProperties>
</file>